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5" w:rsidRPr="00601CEE" w:rsidRDefault="00C02D95" w:rsidP="00C02D95">
      <w:pPr>
        <w:rPr>
          <w:rFonts w:ascii="黑体" w:eastAsia="黑体" w:hAnsi="黑体"/>
          <w:sz w:val="32"/>
          <w:szCs w:val="32"/>
        </w:rPr>
      </w:pPr>
      <w:r w:rsidRPr="00601CEE">
        <w:rPr>
          <w:rFonts w:ascii="黑体" w:eastAsia="黑体" w:hAnsi="黑体" w:hint="eastAsia"/>
          <w:sz w:val="32"/>
          <w:szCs w:val="32"/>
        </w:rPr>
        <w:t>附件</w:t>
      </w:r>
      <w:r w:rsidR="00F60941">
        <w:rPr>
          <w:rFonts w:ascii="黑体" w:eastAsia="黑体" w:hAnsi="黑体" w:hint="eastAsia"/>
          <w:sz w:val="32"/>
          <w:szCs w:val="32"/>
        </w:rPr>
        <w:t>2</w:t>
      </w:r>
      <w:r w:rsidRPr="00601CEE">
        <w:rPr>
          <w:rFonts w:ascii="黑体" w:eastAsia="黑体" w:hAnsi="黑体" w:hint="eastAsia"/>
          <w:sz w:val="32"/>
          <w:szCs w:val="32"/>
        </w:rPr>
        <w:t>：</w:t>
      </w:r>
    </w:p>
    <w:p w:rsidR="00C02D95" w:rsidRPr="00CE52AE" w:rsidRDefault="00604E21" w:rsidP="00CE52AE">
      <w:pPr>
        <w:ind w:firstLineChars="1500" w:firstLine="4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食用农产品</w:t>
      </w:r>
      <w:r w:rsidR="00C02D95" w:rsidRPr="00CE52AE">
        <w:rPr>
          <w:rFonts w:ascii="黑体" w:eastAsia="黑体" w:hAnsi="黑体" w:hint="eastAsia"/>
          <w:color w:val="000000"/>
          <w:sz w:val="32"/>
          <w:szCs w:val="32"/>
        </w:rPr>
        <w:t>监督抽检</w:t>
      </w:r>
      <w:r w:rsidR="00F60941">
        <w:rPr>
          <w:rFonts w:ascii="黑体" w:eastAsia="黑体" w:hAnsi="黑体" w:hint="eastAsia"/>
          <w:color w:val="000000"/>
          <w:sz w:val="32"/>
          <w:szCs w:val="32"/>
        </w:rPr>
        <w:t>不</w:t>
      </w:r>
      <w:r w:rsidR="00C02D95" w:rsidRPr="00CE52AE">
        <w:rPr>
          <w:rFonts w:ascii="黑体" w:eastAsia="黑体" w:hAnsi="黑体" w:hint="eastAsia"/>
          <w:color w:val="000000"/>
          <w:sz w:val="32"/>
          <w:szCs w:val="32"/>
        </w:rPr>
        <w:t>合格</w:t>
      </w:r>
      <w:r w:rsidR="00C02D95" w:rsidRPr="00CE52AE">
        <w:rPr>
          <w:rFonts w:ascii="黑体" w:eastAsia="黑体" w:hAnsi="黑体"/>
          <w:color w:val="000000"/>
          <w:sz w:val="32"/>
          <w:szCs w:val="32"/>
        </w:rPr>
        <w:t>产品信息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3260"/>
        <w:gridCol w:w="1559"/>
        <w:gridCol w:w="1418"/>
        <w:gridCol w:w="2126"/>
        <w:gridCol w:w="1276"/>
      </w:tblGrid>
      <w:tr w:rsidR="00243AF9" w:rsidTr="00F60941">
        <w:tc>
          <w:tcPr>
            <w:tcW w:w="675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 w:rsidRPr="00601CE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828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被抽样单位名称</w:t>
            </w:r>
          </w:p>
        </w:tc>
        <w:tc>
          <w:tcPr>
            <w:tcW w:w="3260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被抽样单位地址</w:t>
            </w:r>
          </w:p>
        </w:tc>
        <w:tc>
          <w:tcPr>
            <w:tcW w:w="1559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食品名称</w:t>
            </w:r>
          </w:p>
        </w:tc>
        <w:tc>
          <w:tcPr>
            <w:tcW w:w="1418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购进日期</w:t>
            </w:r>
          </w:p>
        </w:tc>
        <w:tc>
          <w:tcPr>
            <w:tcW w:w="2126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检验机构</w:t>
            </w:r>
          </w:p>
        </w:tc>
        <w:tc>
          <w:tcPr>
            <w:tcW w:w="1276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F60941" w:rsidTr="00F60941">
        <w:tc>
          <w:tcPr>
            <w:tcW w:w="675" w:type="dxa"/>
          </w:tcPr>
          <w:p w:rsidR="00F60941" w:rsidRPr="00C02D95" w:rsidRDefault="00F6094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凤庆县凤山镇建云水果店</w:t>
            </w:r>
          </w:p>
        </w:tc>
        <w:tc>
          <w:tcPr>
            <w:tcW w:w="3260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Ansi="微软雅黑" w:hint="eastAsia"/>
                <w:color w:val="141414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贡桔</w:t>
            </w:r>
          </w:p>
        </w:tc>
        <w:tc>
          <w:tcPr>
            <w:tcW w:w="141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2019.10.2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60941" w:rsidRPr="00243AF9" w:rsidRDefault="00F60941" w:rsidP="00243AF9">
            <w:pPr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F60941" w:rsidRPr="00243AF9" w:rsidRDefault="00F60941" w:rsidP="00243AF9">
            <w:pPr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F60941" w:rsidTr="00F60941">
        <w:tc>
          <w:tcPr>
            <w:tcW w:w="675" w:type="dxa"/>
          </w:tcPr>
          <w:p w:rsidR="00F60941" w:rsidRPr="00C02D95" w:rsidRDefault="00F6094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凤庆县阿明水果蔬菜店</w:t>
            </w:r>
          </w:p>
        </w:tc>
        <w:tc>
          <w:tcPr>
            <w:tcW w:w="3260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Ansi="微软雅黑" w:hint="eastAsia"/>
                <w:color w:val="141414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贡桔</w:t>
            </w:r>
          </w:p>
        </w:tc>
        <w:tc>
          <w:tcPr>
            <w:tcW w:w="141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2019.10.2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F60941" w:rsidTr="00F60941">
        <w:tc>
          <w:tcPr>
            <w:tcW w:w="675" w:type="dxa"/>
          </w:tcPr>
          <w:p w:rsidR="00F60941" w:rsidRPr="00C02D95" w:rsidRDefault="00F6094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凤庆县凤城中心商贸城298号摊位（王丽娟）</w:t>
            </w:r>
          </w:p>
        </w:tc>
        <w:tc>
          <w:tcPr>
            <w:tcW w:w="3260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Ansi="微软雅黑" w:hint="eastAsia"/>
                <w:color w:val="141414"/>
                <w:sz w:val="18"/>
                <w:szCs w:val="18"/>
                <w:shd w:val="clear" w:color="auto" w:fill="FFFFFF"/>
              </w:rPr>
              <w:t>云南省临沧市凤庆县凤城中心商城</w:t>
            </w:r>
          </w:p>
        </w:tc>
        <w:tc>
          <w:tcPr>
            <w:tcW w:w="1559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豇豆</w:t>
            </w:r>
          </w:p>
        </w:tc>
        <w:tc>
          <w:tcPr>
            <w:tcW w:w="1418" w:type="dxa"/>
          </w:tcPr>
          <w:p w:rsidR="00F60941" w:rsidRPr="00E744F7" w:rsidRDefault="00F60941" w:rsidP="006C69C8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E744F7">
              <w:rPr>
                <w:rFonts w:ascii="方正仿宋_GBK" w:eastAsia="方正仿宋_GBK" w:hint="eastAsia"/>
                <w:sz w:val="18"/>
                <w:szCs w:val="18"/>
              </w:rPr>
              <w:t>2019.10.2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60941" w:rsidRPr="00243AF9" w:rsidRDefault="00F60941" w:rsidP="00243AF9">
            <w:pPr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F60941" w:rsidRPr="00243AF9" w:rsidRDefault="00F60941" w:rsidP="00243AF9">
            <w:pPr>
              <w:jc w:val="center"/>
              <w:rPr>
                <w:rFonts w:ascii="方正仿宋_GBK" w:eastAsia="方正仿宋_GBK" w:hAnsi="仿宋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</w:tbl>
    <w:p w:rsidR="00C02D95" w:rsidRPr="00601CEE" w:rsidRDefault="00C02D95" w:rsidP="00C02D9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02D95" w:rsidRPr="00601CEE" w:rsidSect="00C02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07" w:rsidRDefault="00E91F07" w:rsidP="00CE52AE">
      <w:r>
        <w:separator/>
      </w:r>
    </w:p>
  </w:endnote>
  <w:endnote w:type="continuationSeparator" w:id="1">
    <w:p w:rsidR="00E91F07" w:rsidRDefault="00E91F07" w:rsidP="00CE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07" w:rsidRDefault="00E91F07" w:rsidP="00CE52AE">
      <w:r>
        <w:separator/>
      </w:r>
    </w:p>
  </w:footnote>
  <w:footnote w:type="continuationSeparator" w:id="1">
    <w:p w:rsidR="00E91F07" w:rsidRDefault="00E91F07" w:rsidP="00CE5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95"/>
    <w:rsid w:val="00023FEA"/>
    <w:rsid w:val="00090477"/>
    <w:rsid w:val="00243AF9"/>
    <w:rsid w:val="003722EC"/>
    <w:rsid w:val="005A1F81"/>
    <w:rsid w:val="00604E21"/>
    <w:rsid w:val="00724E8F"/>
    <w:rsid w:val="007338FD"/>
    <w:rsid w:val="00873E67"/>
    <w:rsid w:val="00902AB8"/>
    <w:rsid w:val="009A09D8"/>
    <w:rsid w:val="00A44DD2"/>
    <w:rsid w:val="00A73D13"/>
    <w:rsid w:val="00C02D95"/>
    <w:rsid w:val="00CE52AE"/>
    <w:rsid w:val="00E91F07"/>
    <w:rsid w:val="00EC66D0"/>
    <w:rsid w:val="00F6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9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2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2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Owenr</dc:creator>
  <cp:lastModifiedBy>Owenr</cp:lastModifiedBy>
  <cp:revision>3</cp:revision>
  <dcterms:created xsi:type="dcterms:W3CDTF">2019-11-22T03:21:00Z</dcterms:created>
  <dcterms:modified xsi:type="dcterms:W3CDTF">2019-11-22T07:47:00Z</dcterms:modified>
</cp:coreProperties>
</file>